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4F" w:rsidRDefault="004C3B4F" w:rsidP="004C3B4F">
      <w:pPr>
        <w:jc w:val="both"/>
        <w:rPr>
          <w:b/>
          <w:sz w:val="24"/>
        </w:rPr>
      </w:pPr>
    </w:p>
    <w:p w:rsidR="00321BD0" w:rsidRPr="004901EB" w:rsidRDefault="00CD3890" w:rsidP="004C3B4F">
      <w:pPr>
        <w:jc w:val="both"/>
        <w:rPr>
          <w:b/>
          <w:sz w:val="24"/>
        </w:rPr>
      </w:pPr>
      <w:r w:rsidRPr="004901EB">
        <w:rPr>
          <w:b/>
          <w:sz w:val="24"/>
        </w:rPr>
        <w:t>S</w:t>
      </w:r>
      <w:r w:rsidR="00654FCE" w:rsidRPr="004901EB">
        <w:rPr>
          <w:b/>
          <w:sz w:val="24"/>
        </w:rPr>
        <w:t>elbstdeklaration Aufsichtsabgabe 20</w:t>
      </w:r>
      <w:r w:rsidR="00DA50B6">
        <w:rPr>
          <w:b/>
          <w:sz w:val="24"/>
        </w:rPr>
        <w:t>21</w:t>
      </w:r>
    </w:p>
    <w:p w:rsidR="00523FA7" w:rsidRDefault="00523FA7" w:rsidP="004C3B4F">
      <w:pPr>
        <w:jc w:val="both"/>
      </w:pPr>
    </w:p>
    <w:p w:rsidR="00685003" w:rsidRPr="004901EB" w:rsidRDefault="004901EB" w:rsidP="004C3B4F">
      <w:pPr>
        <w:jc w:val="both"/>
        <w:rPr>
          <w:i/>
        </w:rPr>
      </w:pPr>
      <w:r>
        <w:rPr>
          <w:i/>
        </w:rPr>
        <w:t>Gesetzliche Grundlage:</w:t>
      </w:r>
      <w:r w:rsidR="00685003" w:rsidRPr="004901EB">
        <w:rPr>
          <w:i/>
        </w:rPr>
        <w:t xml:space="preserve"> Verordnung über die Aufsichtsabgabe an das Schweizerische Heilmittelinstitut.</w:t>
      </w:r>
    </w:p>
    <w:p w:rsidR="00685003" w:rsidRDefault="00685003" w:rsidP="004C3B4F">
      <w:pPr>
        <w:jc w:val="both"/>
      </w:pPr>
    </w:p>
    <w:p w:rsidR="003D6651" w:rsidRDefault="00FB29E5" w:rsidP="004C3B4F">
      <w:pPr>
        <w:jc w:val="both"/>
      </w:pPr>
      <w:r>
        <w:t xml:space="preserve">Die Aufsichtsabgabe wird vom Schweizerischen Heilmittelinstitut (Swissmedic) jährlich </w:t>
      </w:r>
      <w:bookmarkStart w:id="0" w:name="_GoBack"/>
      <w:bookmarkEnd w:id="0"/>
      <w:r>
        <w:t>erhoben. Sie bemisst sich nach dem Fabrikabgabepreis der in der Schweiz zugelassenen Arzneimittel und Transplantatprodukte. Abgabepflichtig sind alle Zulassungsinhaberinnen, die in der Schweiz zugelassene</w:t>
      </w:r>
      <w:r w:rsidR="004901EB">
        <w:t xml:space="preserve"> Arzneimittel und Transplantatprodukte verkaufen.</w:t>
      </w:r>
    </w:p>
    <w:p w:rsidR="00654FCE" w:rsidRDefault="00654FCE" w:rsidP="004C3B4F">
      <w:pPr>
        <w:jc w:val="both"/>
      </w:pPr>
    </w:p>
    <w:p w:rsidR="00523FA7" w:rsidRDefault="00523FA7" w:rsidP="004C3B4F">
      <w:pPr>
        <w:jc w:val="both"/>
      </w:pPr>
    </w:p>
    <w:p w:rsidR="00654FCE" w:rsidRDefault="00654FCE" w:rsidP="004C3B4F">
      <w:pPr>
        <w:tabs>
          <w:tab w:val="left" w:pos="4536"/>
          <w:tab w:val="right" w:leader="underscore" w:pos="8505"/>
        </w:tabs>
        <w:jc w:val="both"/>
      </w:pPr>
      <w:r>
        <w:t>Gesamtumsatz</w:t>
      </w:r>
      <w:r w:rsidR="003877A9">
        <w:t xml:space="preserve"> </w:t>
      </w:r>
      <w:r w:rsidR="00685003">
        <w:t>zu Fabrikabgabepreisen</w:t>
      </w:r>
      <w:r w:rsidR="004901EB">
        <w:t xml:space="preserve">: </w:t>
      </w:r>
      <w:r w:rsidR="004901EB" w:rsidRPr="004901EB">
        <w:rPr>
          <w:b/>
        </w:rPr>
        <w:t>CHF</w:t>
      </w:r>
      <w:r w:rsidR="004901EB">
        <w:rPr>
          <w:b/>
        </w:rPr>
        <w:tab/>
      </w:r>
      <w:r w:rsidR="004901EB">
        <w:rPr>
          <w:b/>
        </w:rPr>
        <w:tab/>
      </w:r>
    </w:p>
    <w:p w:rsidR="004901EB" w:rsidRDefault="004901EB" w:rsidP="004C3B4F">
      <w:pPr>
        <w:jc w:val="both"/>
      </w:pPr>
    </w:p>
    <w:p w:rsidR="00523FA7" w:rsidRDefault="00523FA7" w:rsidP="004C3B4F">
      <w:pPr>
        <w:jc w:val="both"/>
      </w:pPr>
    </w:p>
    <w:p w:rsidR="00DB1E1D" w:rsidRDefault="00DB1E1D" w:rsidP="004C3B4F">
      <w:pPr>
        <w:pStyle w:val="Textkrper"/>
      </w:pPr>
      <w:r w:rsidRPr="008D6147">
        <w:t xml:space="preserve">Zusätzlich zur </w:t>
      </w:r>
      <w:r>
        <w:t>Angabe des Gesamtumsatzes zu Fabrikabgabepreisen</w:t>
      </w:r>
      <w:r w:rsidRPr="008D6147">
        <w:t xml:space="preserve"> müssen Sie Belege einreichen, welche die Richtigkeit der gemachten Angaben dokumentieren. Es ist wie folgt vorzugehen:</w:t>
      </w:r>
    </w:p>
    <w:p w:rsidR="00523FA7" w:rsidRDefault="00523FA7" w:rsidP="004C3B4F">
      <w:pPr>
        <w:pStyle w:val="Textkrper"/>
      </w:pPr>
    </w:p>
    <w:p w:rsidR="00DB1E1D" w:rsidRDefault="00DB1E1D" w:rsidP="004C3B4F">
      <w:pPr>
        <w:pStyle w:val="Textkrper"/>
      </w:pPr>
    </w:p>
    <w:p w:rsidR="00523FA7" w:rsidRPr="00DB1E1D" w:rsidRDefault="00523FA7" w:rsidP="004C3B4F">
      <w:pPr>
        <w:pStyle w:val="Textkrper"/>
        <w:rPr>
          <w:b/>
        </w:rPr>
      </w:pPr>
      <w:r w:rsidRPr="00DB1E1D">
        <w:rPr>
          <w:b/>
        </w:rPr>
        <w:t>Bezahlte Aufsichtsabgabe im Vorjahr unter CHF 90'000.—</w:t>
      </w:r>
    </w:p>
    <w:p w:rsidR="00523FA7" w:rsidRDefault="00523FA7" w:rsidP="004C3B4F">
      <w:pPr>
        <w:jc w:val="both"/>
      </w:pPr>
    </w:p>
    <w:p w:rsidR="00523FA7" w:rsidRPr="00DB1E1D" w:rsidRDefault="00221C3E" w:rsidP="004C3B4F">
      <w:pPr>
        <w:jc w:val="both"/>
        <w:rPr>
          <w:i/>
        </w:rPr>
      </w:pPr>
      <w:r>
        <w:rPr>
          <w:i/>
        </w:rPr>
        <w:t>Als Beleg gilt beispielsweise eine Umsatzstatistik.</w:t>
      </w:r>
    </w:p>
    <w:p w:rsidR="00523FA7" w:rsidRDefault="00523FA7" w:rsidP="004C3B4F">
      <w:pPr>
        <w:jc w:val="both"/>
      </w:pPr>
    </w:p>
    <w:p w:rsidR="00523FA7" w:rsidRPr="004901EB" w:rsidRDefault="00523FA7" w:rsidP="004C3B4F">
      <w:pPr>
        <w:spacing w:line="240" w:lineRule="auto"/>
        <w:jc w:val="both"/>
      </w:pPr>
      <w:r>
        <w:sym w:font="Wingdings" w:char="F071"/>
      </w:r>
      <w:r>
        <w:t xml:space="preserve"> Belege sind elektronisch verschickt worden</w:t>
      </w:r>
    </w:p>
    <w:p w:rsidR="00523FA7" w:rsidRPr="00845BF6" w:rsidRDefault="00523FA7" w:rsidP="004C3B4F">
      <w:pPr>
        <w:spacing w:line="240" w:lineRule="auto"/>
        <w:jc w:val="both"/>
        <w:rPr>
          <w:sz w:val="14"/>
          <w:szCs w:val="14"/>
        </w:rPr>
      </w:pPr>
    </w:p>
    <w:p w:rsidR="00523FA7" w:rsidRPr="004901EB" w:rsidRDefault="00523FA7" w:rsidP="004C3B4F">
      <w:pPr>
        <w:spacing w:line="240" w:lineRule="auto"/>
        <w:jc w:val="both"/>
      </w:pPr>
      <w:r>
        <w:sym w:font="Wingdings" w:char="F071"/>
      </w:r>
      <w:r>
        <w:t xml:space="preserve"> Belege sind angehängt</w:t>
      </w:r>
    </w:p>
    <w:p w:rsidR="00523FA7" w:rsidRDefault="00523FA7" w:rsidP="004C3B4F">
      <w:pPr>
        <w:pStyle w:val="Textkrper"/>
      </w:pPr>
    </w:p>
    <w:p w:rsidR="005C3769" w:rsidRDefault="005C3769" w:rsidP="004C3B4F">
      <w:pPr>
        <w:pStyle w:val="Textkrper"/>
      </w:pPr>
    </w:p>
    <w:p w:rsidR="00DB1E1D" w:rsidRPr="00DB1E1D" w:rsidRDefault="00DB1E1D" w:rsidP="004C3B4F">
      <w:pPr>
        <w:pStyle w:val="Textkrper"/>
        <w:rPr>
          <w:b/>
        </w:rPr>
      </w:pPr>
      <w:r w:rsidRPr="00DB1E1D">
        <w:rPr>
          <w:b/>
        </w:rPr>
        <w:t>Bezahlte Aufsichtsabgabe im Vorjahr über CHF 90'000.—</w:t>
      </w:r>
    </w:p>
    <w:p w:rsidR="00DB1E1D" w:rsidRDefault="00DB1E1D" w:rsidP="004C3B4F">
      <w:pPr>
        <w:pStyle w:val="Textkrper"/>
      </w:pPr>
    </w:p>
    <w:p w:rsidR="00DB1E1D" w:rsidRPr="00523FA7" w:rsidRDefault="00DB1E1D" w:rsidP="004C3B4F">
      <w:pPr>
        <w:pStyle w:val="Textkrper"/>
        <w:rPr>
          <w:i/>
        </w:rPr>
      </w:pPr>
      <w:r w:rsidRPr="00523FA7">
        <w:rPr>
          <w:i/>
        </w:rPr>
        <w:t>Der Gesamtumsatz zu Fabrikabgabepreisen ist durch die Revisionsstelle zu bestätigen.</w:t>
      </w:r>
    </w:p>
    <w:p w:rsidR="00DB1E1D" w:rsidRDefault="00DB1E1D" w:rsidP="004C3B4F">
      <w:pPr>
        <w:pStyle w:val="Textkrper"/>
        <w:rPr>
          <w:rFonts w:cs="Arial"/>
        </w:rPr>
      </w:pPr>
    </w:p>
    <w:p w:rsidR="00DB1E1D" w:rsidRDefault="00DB1E1D" w:rsidP="004C3B4F">
      <w:pPr>
        <w:jc w:val="both"/>
      </w:pPr>
      <w:r>
        <w:sym w:font="Wingdings" w:char="F071"/>
      </w:r>
      <w:r>
        <w:t xml:space="preserve"> Revisionsbericht </w:t>
      </w:r>
      <w:r w:rsidR="00523FA7">
        <w:t xml:space="preserve">ist </w:t>
      </w:r>
      <w:r>
        <w:t>angehängt</w:t>
      </w:r>
    </w:p>
    <w:p w:rsidR="00DB1E1D" w:rsidRPr="00845BF6" w:rsidRDefault="00DB1E1D" w:rsidP="004C3B4F">
      <w:pPr>
        <w:jc w:val="both"/>
        <w:rPr>
          <w:sz w:val="14"/>
          <w:szCs w:val="14"/>
        </w:rPr>
      </w:pPr>
    </w:p>
    <w:p w:rsidR="00DB1E1D" w:rsidRDefault="00DB1E1D" w:rsidP="004C3B4F">
      <w:pPr>
        <w:jc w:val="both"/>
      </w:pPr>
      <w:r>
        <w:sym w:font="Wingdings" w:char="F071"/>
      </w:r>
      <w:r>
        <w:t xml:space="preserve"> Revisionsbericht folgt</w:t>
      </w:r>
    </w:p>
    <w:p w:rsidR="00DB1E1D" w:rsidRPr="00845BF6" w:rsidRDefault="00DB1E1D" w:rsidP="004C3B4F">
      <w:pPr>
        <w:pStyle w:val="Textkrper"/>
        <w:rPr>
          <w:rFonts w:cs="Arial"/>
          <w:sz w:val="14"/>
          <w:szCs w:val="14"/>
        </w:rPr>
      </w:pPr>
    </w:p>
    <w:p w:rsidR="00DB1E1D" w:rsidRPr="00523FA7" w:rsidRDefault="00DB1E1D" w:rsidP="004C3B4F">
      <w:pPr>
        <w:tabs>
          <w:tab w:val="left" w:pos="2552"/>
          <w:tab w:val="right" w:leader="underscore" w:pos="8505"/>
        </w:tabs>
        <w:jc w:val="both"/>
        <w:rPr>
          <w:b/>
        </w:rPr>
      </w:pPr>
      <w:r>
        <w:t xml:space="preserve">Termin Revisionsbericht </w:t>
      </w:r>
      <w:r>
        <w:tab/>
      </w:r>
      <w:r w:rsidRPr="00523FA7">
        <w:rPr>
          <w:b/>
        </w:rPr>
        <w:tab/>
      </w:r>
      <w:r w:rsidR="00523FA7">
        <w:rPr>
          <w:b/>
        </w:rPr>
        <w:tab/>
      </w:r>
    </w:p>
    <w:p w:rsidR="00F8483E" w:rsidRDefault="00F8483E" w:rsidP="004C3B4F">
      <w:pPr>
        <w:jc w:val="both"/>
      </w:pPr>
    </w:p>
    <w:p w:rsidR="00F8483E" w:rsidRDefault="00F8483E" w:rsidP="004C3B4F">
      <w:pPr>
        <w:jc w:val="both"/>
      </w:pPr>
    </w:p>
    <w:p w:rsidR="00F8483E" w:rsidRDefault="00F8483E" w:rsidP="004C3B4F">
      <w:pPr>
        <w:jc w:val="both"/>
      </w:pPr>
      <w:r>
        <w:t>D</w:t>
      </w:r>
      <w:r w:rsidR="00654FCE">
        <w:t xml:space="preserve">ie Zulassungsinhaberin bestätigt die Richtigkeit und Vollständigkeit dieser </w:t>
      </w:r>
      <w:r w:rsidR="005C3769">
        <w:t>S</w:t>
      </w:r>
      <w:r w:rsidR="00654FCE">
        <w:t>elbstdeklaration.</w:t>
      </w:r>
    </w:p>
    <w:p w:rsidR="00F8483E" w:rsidRPr="00845BF6" w:rsidRDefault="00F8483E" w:rsidP="004C3B4F">
      <w:pPr>
        <w:spacing w:line="400" w:lineRule="atLeast"/>
        <w:jc w:val="both"/>
        <w:rPr>
          <w:b/>
        </w:rPr>
      </w:pPr>
    </w:p>
    <w:p w:rsidR="00654FCE" w:rsidRPr="00B229F4" w:rsidRDefault="00F8483E" w:rsidP="004C3B4F">
      <w:pPr>
        <w:tabs>
          <w:tab w:val="left" w:pos="2694"/>
          <w:tab w:val="right" w:leader="underscore" w:pos="8505"/>
        </w:tabs>
        <w:spacing w:line="400" w:lineRule="atLeast"/>
        <w:jc w:val="both"/>
        <w:rPr>
          <w:b/>
        </w:rPr>
      </w:pPr>
      <w:r>
        <w:t>Die Zulassungsinhaberin:</w:t>
      </w:r>
      <w:r w:rsidR="00523FA7">
        <w:tab/>
      </w:r>
      <w:r w:rsidR="00523FA7" w:rsidRPr="00B229F4">
        <w:rPr>
          <w:b/>
        </w:rPr>
        <w:tab/>
      </w:r>
    </w:p>
    <w:p w:rsidR="006453B3" w:rsidRPr="00B229F4" w:rsidRDefault="006453B3" w:rsidP="004C3B4F">
      <w:pPr>
        <w:spacing w:line="400" w:lineRule="atLeast"/>
        <w:jc w:val="both"/>
        <w:rPr>
          <w:b/>
        </w:rPr>
      </w:pPr>
    </w:p>
    <w:p w:rsidR="00654FCE" w:rsidRDefault="00654FCE" w:rsidP="004C3B4F">
      <w:pPr>
        <w:tabs>
          <w:tab w:val="left" w:pos="2694"/>
          <w:tab w:val="right" w:leader="underscore" w:pos="8505"/>
        </w:tabs>
        <w:spacing w:line="400" w:lineRule="atLeast"/>
        <w:jc w:val="both"/>
      </w:pPr>
      <w:r>
        <w:t>Ort und Datum:</w:t>
      </w:r>
      <w:r w:rsidR="00523FA7">
        <w:tab/>
      </w:r>
      <w:r w:rsidR="00523FA7" w:rsidRPr="00B229F4">
        <w:rPr>
          <w:b/>
        </w:rPr>
        <w:tab/>
      </w:r>
    </w:p>
    <w:p w:rsidR="00F8483E" w:rsidRDefault="00F8483E" w:rsidP="004C3B4F">
      <w:pPr>
        <w:spacing w:line="400" w:lineRule="atLeast"/>
        <w:jc w:val="both"/>
      </w:pPr>
    </w:p>
    <w:p w:rsidR="006453B3" w:rsidRPr="00FE53D0" w:rsidRDefault="00654FCE" w:rsidP="004C3B4F">
      <w:pPr>
        <w:tabs>
          <w:tab w:val="left" w:pos="2694"/>
          <w:tab w:val="right" w:leader="underscore" w:pos="8505"/>
        </w:tabs>
        <w:spacing w:line="400" w:lineRule="atLeast"/>
        <w:jc w:val="both"/>
      </w:pPr>
      <w:r>
        <w:t>Stempel und Unterschrift</w:t>
      </w:r>
      <w:r w:rsidR="00F8483E">
        <w:t>:</w:t>
      </w:r>
      <w:r w:rsidR="00523FA7">
        <w:tab/>
      </w:r>
      <w:r w:rsidR="00523FA7" w:rsidRPr="00B229F4">
        <w:rPr>
          <w:b/>
        </w:rPr>
        <w:tab/>
      </w:r>
    </w:p>
    <w:sectPr w:rsidR="006453B3" w:rsidRPr="00FE53D0" w:rsidSect="004C3B4F">
      <w:pgSz w:w="11907" w:h="16839" w:code="9"/>
      <w:pgMar w:top="1701" w:right="1134" w:bottom="1701" w:left="1701" w:header="709" w:footer="709" w:gutter="0"/>
      <w:paperSrc w:first="1307" w:other="12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CH" w:vendorID="64" w:dllVersion="131078" w:nlCheck="1" w:checkStyle="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6A"/>
    <w:rsid w:val="000B24BA"/>
    <w:rsid w:val="001528B0"/>
    <w:rsid w:val="00221C3E"/>
    <w:rsid w:val="002D44A0"/>
    <w:rsid w:val="00321BD0"/>
    <w:rsid w:val="003877A9"/>
    <w:rsid w:val="00387AFE"/>
    <w:rsid w:val="003D6651"/>
    <w:rsid w:val="004901EB"/>
    <w:rsid w:val="004C3B4F"/>
    <w:rsid w:val="005132D7"/>
    <w:rsid w:val="00523FA7"/>
    <w:rsid w:val="005C3769"/>
    <w:rsid w:val="00640DEB"/>
    <w:rsid w:val="006453B3"/>
    <w:rsid w:val="00654FCE"/>
    <w:rsid w:val="00685003"/>
    <w:rsid w:val="00845BF6"/>
    <w:rsid w:val="00B229F4"/>
    <w:rsid w:val="00B53CF4"/>
    <w:rsid w:val="00CD3890"/>
    <w:rsid w:val="00DA50B6"/>
    <w:rsid w:val="00DB1E1D"/>
    <w:rsid w:val="00E7066A"/>
    <w:rsid w:val="00F8483E"/>
    <w:rsid w:val="00FB29E5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0883C"/>
  <w15:chartTrackingRefBased/>
  <w15:docId w15:val="{BFB68A5C-3CC9-4F29-80BD-E8EEC8D5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B1E1D"/>
    <w:pPr>
      <w:tabs>
        <w:tab w:val="left" w:pos="0"/>
      </w:tabs>
      <w:spacing w:after="40" w:line="240" w:lineRule="auto"/>
      <w:jc w:val="both"/>
    </w:pPr>
    <w:rPr>
      <w:rFonts w:eastAsia="Times New Roman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B1E1D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D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9432-2322-422E-8F2C-D1B3F805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Tschanz Lara Timea Swissmedic</dc:creator>
  <cp:keywords/>
  <dc:description/>
  <cp:lastModifiedBy>Schönthal Cornelia Swissmedic</cp:lastModifiedBy>
  <cp:revision>19</cp:revision>
  <cp:lastPrinted>2019-11-06T11:13:00Z</cp:lastPrinted>
  <dcterms:created xsi:type="dcterms:W3CDTF">2019-07-01T11:50:00Z</dcterms:created>
  <dcterms:modified xsi:type="dcterms:W3CDTF">2021-11-22T13:09:00Z</dcterms:modified>
</cp:coreProperties>
</file>